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2.34.0（与系统版本一致）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2.34.0.docx》《数据要求说明_观澜_2.34.0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2.34.0，版本记录（HISTORY）共 63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v2.34.0」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app_guanlang_v2.34.0.zip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2.34.0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63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63 条记录（即两级旧编号 0.4.0 与 0.2.0，以及从 2.5.0 起按规则递增的二十一个版本）。按级别统计，这二十一个版本里「中」级变化30条（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31条（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v2.34.0」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章；《数据要求说明_观澜_2.34.0.docx》第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v2.34.0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。每个源类目录名就是摄入接口，改名等于换接口。数据族与功能的对应关系如下表；逐类的字段、单位、必须性与质量要求见同批交付的《数据要求说明_观澜_2.34.0.docx》。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2.34.0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版本管理与记录表一致（v2.34.0，包名 app_guanlang_v2.34.0.zip）；卸载入口两个都在位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2.34.0.docx》《系统设计说明_观澜_2.34.0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《数据要求说明_观澜_2.34.0.docx》第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docs/src/数据要求说明_观澜_2.34.0.md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docs/src/系统设计说明_观澜_2.34.0.md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docs/src/数据要求说明_观澜_2.34.0.md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2.34.0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